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3EA" w:themeColor="accent5" w:themeTint="33"/>
  <w:body>
    <w:p w:rsidR="00755F82" w:rsidRPr="00D02601" w:rsidRDefault="00EC30BF" w:rsidP="000936C1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754602" cy="762000"/>
            <wp:effectExtent l="0" t="0" r="7620" b="0"/>
            <wp:docPr id="1" name="Рисунок 1" descr="C:\Users\Пользователь\Desktop\профсоюз\логотип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союз\логотип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C1" w:rsidRPr="000936C1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ПЕРВИЧНАЯ ПРОФСОЮЗНАЯ ОРГАНИЗАЦИЯ</w:t>
      </w:r>
    </w:p>
    <w:p w:rsidR="000936C1" w:rsidRPr="000936C1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МУНИЦИПАЛЬНОГО БЮДЖЕТНОГО ДОШКОЛЬНОГО ОБРАЗОВАТЕЛЬНОГО УЧРЕЖДЕНИЯ ДЕТСКИЙ САД №1</w:t>
      </w:r>
      <w:r w:rsidR="0082354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Pr="000936C1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r w:rsidR="0082354A">
        <w:rPr>
          <w:rFonts w:ascii="Times New Roman" w:hAnsi="Times New Roman" w:cs="Times New Roman"/>
          <w:b/>
          <w:bCs/>
          <w:sz w:val="18"/>
          <w:szCs w:val="18"/>
        </w:rPr>
        <w:t>Ивушка</w:t>
      </w:r>
      <w:r w:rsidRPr="000936C1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755F82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ПРОФЕССИОНАЛЬНОГО СОЮЗА РАБОТНИКОВ НАРОДНОГО ОБРАЗОВАНИЯ И НАУКИ РОССИЙСКОЙ ФЕДЕРАЦИИ (ППО МБДОУ ДЕТСКИЙ САД №1</w:t>
      </w:r>
      <w:r w:rsidR="0082354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Pr="000936C1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r w:rsidR="0082354A">
        <w:rPr>
          <w:rFonts w:ascii="Times New Roman" w:hAnsi="Times New Roman" w:cs="Times New Roman"/>
          <w:b/>
          <w:bCs/>
          <w:sz w:val="18"/>
          <w:szCs w:val="18"/>
        </w:rPr>
        <w:t>Ивушка</w:t>
      </w:r>
      <w:r w:rsidRPr="000936C1">
        <w:rPr>
          <w:rFonts w:ascii="Times New Roman" w:hAnsi="Times New Roman" w:cs="Times New Roman"/>
          <w:b/>
          <w:bCs/>
          <w:sz w:val="18"/>
          <w:szCs w:val="18"/>
        </w:rPr>
        <w:t>»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D25E03" w:rsidRPr="000936C1" w:rsidRDefault="00D25E03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084637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4637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80B5A">
        <w:rPr>
          <w:b/>
          <w:bCs/>
          <w:sz w:val="28"/>
          <w:szCs w:val="28"/>
        </w:rPr>
        <w:t>тчёт</w:t>
      </w:r>
    </w:p>
    <w:p w:rsidR="00084637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0B5A">
        <w:rPr>
          <w:b/>
          <w:bCs/>
          <w:sz w:val="28"/>
          <w:szCs w:val="28"/>
        </w:rPr>
        <w:t>председателя первичной профсоюзной организации</w:t>
      </w:r>
    </w:p>
    <w:p w:rsidR="00084637" w:rsidRPr="00980B5A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детского сада комбинированного вида №10 «Ивушка»</w:t>
      </w:r>
    </w:p>
    <w:p w:rsidR="00084637" w:rsidRPr="00980B5A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 год</w:t>
      </w:r>
    </w:p>
    <w:p w:rsidR="00084637" w:rsidRPr="00084637" w:rsidRDefault="00806C6F" w:rsidP="0080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4637" w:rsidRPr="00084637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 и иными общественными организациями. </w:t>
      </w:r>
    </w:p>
    <w:p w:rsidR="00084637" w:rsidRPr="00084637" w:rsidRDefault="00084637" w:rsidP="00806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 деятельности первичной профсоюзной организации МБДОУ детского сада №10 «Ивушка»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Социальное партнерство и взаимодействие с администрацией МБДОУ с целью регулирования трудовых отношений и установление согласованных мер по социально – экономической защите работников.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 Заключение коллективного договора между администрацией и профсоюзным комитетом в интересах работников.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463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труда – это организация труда, режим работы, расследование несчастных случаев на производстве, аттестация рабочих мест, правила внутреннего трудового распорядка.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Профсоюзный комитет строит всю свою работу на принципах социал</w:t>
      </w:r>
      <w:r w:rsidRPr="00084637">
        <w:rPr>
          <w:rFonts w:ascii="Times New Roman" w:hAnsi="Times New Roman" w:cs="Times New Roman"/>
          <w:sz w:val="28"/>
          <w:szCs w:val="28"/>
        </w:rPr>
        <w:t>ь</w:t>
      </w:r>
      <w:r w:rsidRPr="00084637">
        <w:rPr>
          <w:rFonts w:ascii="Times New Roman" w:hAnsi="Times New Roman" w:cs="Times New Roman"/>
          <w:sz w:val="28"/>
          <w:szCs w:val="28"/>
        </w:rPr>
        <w:t xml:space="preserve">ного партнерства и сотрудничества с администрацией учреждения, решая все вопросы путем конструктивного диалога. 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Деятельность профсоюзного ком</w:t>
      </w:r>
      <w:r w:rsidRPr="00084637">
        <w:rPr>
          <w:rFonts w:ascii="Times New Roman" w:hAnsi="Times New Roman" w:cs="Times New Roman"/>
          <w:sz w:val="28"/>
          <w:szCs w:val="28"/>
        </w:rPr>
        <w:t>и</w:t>
      </w:r>
      <w:r w:rsidRPr="00084637">
        <w:rPr>
          <w:rFonts w:ascii="Times New Roman" w:hAnsi="Times New Roman" w:cs="Times New Roman"/>
          <w:sz w:val="28"/>
          <w:szCs w:val="28"/>
        </w:rPr>
        <w:t>тета первичной профсоюзной организации МБДОУ детского сада комбинированного вида №10 «Ивушка» основывается на требованиях:</w:t>
      </w:r>
    </w:p>
    <w:p w:rsidR="00084637" w:rsidRPr="00084637" w:rsidRDefault="00084637" w:rsidP="00084637">
      <w:pPr>
        <w:numPr>
          <w:ilvl w:val="0"/>
          <w:numId w:val="15"/>
        </w:num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084637" w:rsidRPr="00084637" w:rsidRDefault="00084637" w:rsidP="0008463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Положения о первичной профсоюзной организации;</w:t>
      </w:r>
    </w:p>
    <w:p w:rsidR="00084637" w:rsidRPr="00084637" w:rsidRDefault="00084637" w:rsidP="0008463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084637" w:rsidRPr="00084637" w:rsidRDefault="00084637" w:rsidP="00084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Основной целью первичной организации нашего детского сада является реализация уставных целей и задач Профсоюза по представительству и защите индивидуальных </w:t>
      </w:r>
      <w:r w:rsidRPr="00084637">
        <w:rPr>
          <w:rFonts w:ascii="Times New Roman" w:hAnsi="Times New Roman" w:cs="Times New Roman"/>
          <w:sz w:val="28"/>
          <w:szCs w:val="28"/>
        </w:rPr>
        <w:lastRenderedPageBreak/>
        <w:t xml:space="preserve">и коллективных социально - трудовых, профессиональных прав и   интересов членов Профсоюза при взаимодействии с работодателем, его представителями,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городской организацией Профсоюза работников народного образования и науки РФ.</w:t>
      </w:r>
    </w:p>
    <w:p w:rsidR="00084637" w:rsidRPr="00084637" w:rsidRDefault="00084637" w:rsidP="00806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       На сегодняшний день в составе профсоюзной организации числится 43 человек из 43 работающих, что составляет 94% от общей численности штатных работников.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0846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 профкоме собраны наиболее активные члены профсоюзной организации. Главным в работе первичной профсоюзной организации с целью привлечения в её состав большего количества членов, явилась система информир</w:t>
      </w:r>
      <w:r w:rsidRPr="00084637">
        <w:rPr>
          <w:rFonts w:ascii="Times New Roman" w:hAnsi="Times New Roman" w:cs="Times New Roman"/>
          <w:sz w:val="28"/>
          <w:szCs w:val="28"/>
        </w:rPr>
        <w:t>о</w:t>
      </w:r>
      <w:r w:rsidRPr="00084637">
        <w:rPr>
          <w:rFonts w:ascii="Times New Roman" w:hAnsi="Times New Roman" w:cs="Times New Roman"/>
          <w:sz w:val="28"/>
          <w:szCs w:val="28"/>
        </w:rPr>
        <w:t>вания работников  образовательного учреждения. На стенде и на профсоюзной странице  сайта МБДОУ детского сада комбинированного вида №10 «Ивушка» размещалась необходимая профсоюзная информация, план работы, различные положения и инструкции, инфо</w:t>
      </w:r>
      <w:r w:rsidRPr="00084637">
        <w:rPr>
          <w:rFonts w:ascii="Times New Roman" w:hAnsi="Times New Roman" w:cs="Times New Roman"/>
          <w:sz w:val="28"/>
          <w:szCs w:val="28"/>
        </w:rPr>
        <w:t>р</w:t>
      </w:r>
      <w:r w:rsidRPr="00084637">
        <w:rPr>
          <w:rFonts w:ascii="Times New Roman" w:hAnsi="Times New Roman" w:cs="Times New Roman"/>
          <w:sz w:val="28"/>
          <w:szCs w:val="28"/>
        </w:rPr>
        <w:t>мации о путёвках, сведения о деятельности вышестоящих профсоюзных структур, поздравления с днем рождения сотрудников.</w:t>
      </w:r>
      <w:r w:rsidRPr="00084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637">
        <w:rPr>
          <w:rFonts w:ascii="Times New Roman" w:hAnsi="Times New Roman" w:cs="Times New Roman"/>
          <w:bCs/>
          <w:sz w:val="28"/>
          <w:szCs w:val="28"/>
        </w:rPr>
        <w:t>Соблюдался порядок учета мнения профсоюзного органа: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 составление графика отпусков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утверждение инструкции  Охраны Труда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утверждение правил внутреннего распорядка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увольнение работников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дисциплинарные взыскания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распределение доплат, надбавок и премий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распределение нагрузки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принятие локальных нормативных актов, содержащих нормы трудового права.</w:t>
      </w:r>
    </w:p>
    <w:p w:rsidR="00084637" w:rsidRPr="00084637" w:rsidRDefault="00084637" w:rsidP="00084637">
      <w:pPr>
        <w:pStyle w:val="ConsPlusNormal"/>
        <w:ind w:firstLine="708"/>
      </w:pPr>
      <w:r w:rsidRPr="00084637">
        <w:t xml:space="preserve">Один раз в год мы делаем статистический отчет первичной профсоюзной организации. Подаем сведения об удержании и перечислении членских взносов за первое и второе полугодия календарного года. Так же были проведены 2 </w:t>
      </w:r>
      <w:proofErr w:type="gramStart"/>
      <w:r w:rsidRPr="00084637">
        <w:t>общих</w:t>
      </w:r>
      <w:proofErr w:type="gramEnd"/>
      <w:r w:rsidRPr="00084637">
        <w:t xml:space="preserve"> профсоюзных собрания.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Ведется необходимая документация: протоколы заседания профкома, регистрация документов (заявлений о вступлении, о выплате материальной п</w:t>
      </w:r>
      <w:r w:rsidRPr="00084637">
        <w:rPr>
          <w:rFonts w:ascii="Times New Roman" w:hAnsi="Times New Roman" w:cs="Times New Roman"/>
          <w:sz w:val="28"/>
          <w:szCs w:val="28"/>
        </w:rPr>
        <w:t>о</w:t>
      </w:r>
      <w:r w:rsidRPr="00084637">
        <w:rPr>
          <w:rFonts w:ascii="Times New Roman" w:hAnsi="Times New Roman" w:cs="Times New Roman"/>
          <w:sz w:val="28"/>
          <w:szCs w:val="28"/>
        </w:rPr>
        <w:t>мощи, отчёт потраченных денег и т.д.) Наш профсоюзный комитет стремился работать в обстановке  взаимопонимания и доброжелательности. Работа профсоюзного комитета за отчё</w:t>
      </w:r>
      <w:r w:rsidRPr="00084637">
        <w:rPr>
          <w:rFonts w:ascii="Times New Roman" w:hAnsi="Times New Roman" w:cs="Times New Roman"/>
          <w:sz w:val="28"/>
          <w:szCs w:val="28"/>
        </w:rPr>
        <w:t>т</w:t>
      </w:r>
      <w:r w:rsidRPr="00084637">
        <w:rPr>
          <w:rFonts w:ascii="Times New Roman" w:hAnsi="Times New Roman" w:cs="Times New Roman"/>
          <w:sz w:val="28"/>
          <w:szCs w:val="28"/>
        </w:rPr>
        <w:t xml:space="preserve">ный период велась в соответствии с основными направлениями деятельности МБДОУ детского сада №10 Ивушка» 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Все педагоги нашего учреждения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 учреждении заведены журналы по ПБ и ТБ, проводятся инструктажи с работниками учреждения. Инструкции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утверждаются заведующим МБДОУ Г.В.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и согласовываются с председателем профкома Сорокиной Е.С. на основании протокола решения профкома. </w:t>
      </w:r>
      <w:r w:rsidRPr="00084637">
        <w:rPr>
          <w:rFonts w:ascii="Times New Roman" w:hAnsi="Times New Roman" w:cs="Times New Roman"/>
          <w:sz w:val="28"/>
          <w:szCs w:val="28"/>
        </w:rPr>
        <w:lastRenderedPageBreak/>
        <w:t>Созданы уголки по технике безопасности, гражданской обороне и терроризму. Ежегодно заключается соглашение по охране труда между администрацией и профкомом, которое закрепляется в Коллективном договоре. Несчастных случаев в образовательном учреждении за отчетный период не зарегистрировано.</w:t>
      </w:r>
    </w:p>
    <w:p w:rsidR="00084637" w:rsidRPr="00084637" w:rsidRDefault="00084637" w:rsidP="00084637">
      <w:pPr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       Председателем проверены все трудовые книжки на своевременность оформления записей в них. В коллективе созданы условия, способствующие творческому и профессиональному росту каждого работника ДОУ. Своевременно по графику, педагоги ДОУ повышают свою профессиональную квалификацию и в назначенные сроки проходят аттестацию. </w:t>
      </w:r>
    </w:p>
    <w:p w:rsidR="00084637" w:rsidRPr="00084637" w:rsidRDefault="00084637" w:rsidP="00806C6F">
      <w:pPr>
        <w:spacing w:after="0" w:line="240" w:lineRule="auto"/>
        <w:ind w:left="701"/>
        <w:jc w:val="center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t>Финансовая деятельность.</w:t>
      </w:r>
    </w:p>
    <w:p w:rsidR="00084637" w:rsidRPr="00084637" w:rsidRDefault="00084637" w:rsidP="00084637">
      <w:pPr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решением профкома, с соблюдением норм законодательства и бухгалтерского учёта.</w:t>
      </w:r>
    </w:p>
    <w:p w:rsidR="00084637" w:rsidRPr="00084637" w:rsidRDefault="00084637" w:rsidP="0008463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Ни один член </w:t>
      </w:r>
      <w:proofErr w:type="gramStart"/>
      <w:r w:rsidRPr="00084637">
        <w:rPr>
          <w:rFonts w:ascii="Times New Roman" w:hAnsi="Times New Roman" w:cs="Times New Roman"/>
          <w:sz w:val="28"/>
          <w:szCs w:val="28"/>
        </w:rPr>
        <w:t>профсоюза</w:t>
      </w:r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ни остаётся без внимания, для каждого находятся до</w:t>
      </w:r>
      <w:r w:rsidRPr="00084637">
        <w:rPr>
          <w:rFonts w:ascii="Times New Roman" w:hAnsi="Times New Roman" w:cs="Times New Roman"/>
          <w:sz w:val="28"/>
          <w:szCs w:val="28"/>
        </w:rPr>
        <w:t>б</w:t>
      </w:r>
      <w:r w:rsidRPr="00084637">
        <w:rPr>
          <w:rFonts w:ascii="Times New Roman" w:hAnsi="Times New Roman" w:cs="Times New Roman"/>
          <w:sz w:val="28"/>
          <w:szCs w:val="28"/>
        </w:rPr>
        <w:t>рое слово и материальная поддержка.</w:t>
      </w:r>
    </w:p>
    <w:p w:rsidR="00084637" w:rsidRPr="00084637" w:rsidRDefault="00084637" w:rsidP="0008463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Были выделены денежные средства на новогодние подарки детям сотрудников (членов ППО). Членами ревизионной комиссии проводилась проверка финансовой деятельности 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В результате своей работы ревизионная комиссия постановила признать работу профсоюзного комитета - удовлетворительной.</w:t>
      </w:r>
    </w:p>
    <w:p w:rsidR="00084637" w:rsidRPr="00084637" w:rsidRDefault="00084637" w:rsidP="00806C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37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084637" w:rsidRPr="00084637">
          <w:pgSz w:w="11900" w:h="16838"/>
          <w:pgMar w:top="1440" w:right="686" w:bottom="719" w:left="680" w:header="0" w:footer="0" w:gutter="0"/>
          <w:cols w:space="720" w:equalWidth="0">
            <w:col w:w="10540"/>
          </w:cols>
        </w:sectPr>
      </w:pPr>
      <w:r w:rsidRPr="00084637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в МБДОУ, где каждый отв</w:t>
      </w:r>
      <w:r w:rsidRPr="00084637">
        <w:rPr>
          <w:rFonts w:ascii="Times New Roman" w:hAnsi="Times New Roman" w:cs="Times New Roman"/>
          <w:sz w:val="28"/>
          <w:szCs w:val="28"/>
        </w:rPr>
        <w:t>е</w:t>
      </w:r>
      <w:r w:rsidRPr="00084637">
        <w:rPr>
          <w:rFonts w:ascii="Times New Roman" w:hAnsi="Times New Roman" w:cs="Times New Roman"/>
          <w:sz w:val="28"/>
          <w:szCs w:val="28"/>
        </w:rPr>
        <w:t>чает за жизнь и здоровье детей. Профком и администрация решают вопросы техники безопасности совместными усилиями. Существует комиссия по охране труда, которая ведет контроль по устранению и выявлению неполадок по охране труда, в соответствие с планом.  Разработ</w:t>
      </w:r>
      <w:r w:rsidRPr="00084637">
        <w:rPr>
          <w:rFonts w:ascii="Times New Roman" w:hAnsi="Times New Roman" w:cs="Times New Roman"/>
          <w:sz w:val="28"/>
          <w:szCs w:val="28"/>
        </w:rPr>
        <w:t>а</w:t>
      </w:r>
      <w:r w:rsidRPr="00084637">
        <w:rPr>
          <w:rFonts w:ascii="Times New Roman" w:hAnsi="Times New Roman" w:cs="Times New Roman"/>
          <w:sz w:val="28"/>
          <w:szCs w:val="28"/>
        </w:rPr>
        <w:t>на техническая документация, осуществляются рейды по охране труда, ко</w:t>
      </w:r>
      <w:r w:rsidRPr="00084637">
        <w:rPr>
          <w:rFonts w:ascii="Times New Roman" w:hAnsi="Times New Roman" w:cs="Times New Roman"/>
          <w:sz w:val="28"/>
          <w:szCs w:val="28"/>
        </w:rPr>
        <w:t>н</w:t>
      </w:r>
      <w:r w:rsidRPr="00084637">
        <w:rPr>
          <w:rFonts w:ascii="Times New Roman" w:hAnsi="Times New Roman" w:cs="Times New Roman"/>
          <w:sz w:val="28"/>
          <w:szCs w:val="28"/>
        </w:rPr>
        <w:t>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</w:t>
      </w:r>
      <w:r w:rsidRPr="00084637">
        <w:rPr>
          <w:rFonts w:ascii="Times New Roman" w:hAnsi="Times New Roman" w:cs="Times New Roman"/>
          <w:sz w:val="28"/>
          <w:szCs w:val="28"/>
        </w:rPr>
        <w:t>с</w:t>
      </w:r>
      <w:r w:rsidRPr="00084637">
        <w:rPr>
          <w:rFonts w:ascii="Times New Roman" w:hAnsi="Times New Roman" w:cs="Times New Roman"/>
          <w:sz w:val="28"/>
          <w:szCs w:val="28"/>
        </w:rPr>
        <w:t>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</w:t>
      </w:r>
      <w:r w:rsidRPr="00084637">
        <w:rPr>
          <w:rFonts w:ascii="Times New Roman" w:hAnsi="Times New Roman" w:cs="Times New Roman"/>
          <w:sz w:val="28"/>
          <w:szCs w:val="28"/>
        </w:rPr>
        <w:t>о</w:t>
      </w:r>
      <w:r w:rsidRPr="00084637">
        <w:rPr>
          <w:rFonts w:ascii="Times New Roman" w:hAnsi="Times New Roman" w:cs="Times New Roman"/>
          <w:sz w:val="28"/>
          <w:szCs w:val="28"/>
        </w:rPr>
        <w:t>пасности жизнедеятельности.</w:t>
      </w:r>
    </w:p>
    <w:p w:rsidR="00084637" w:rsidRPr="00084637" w:rsidRDefault="00084637" w:rsidP="00806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ППО в 2023 году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Общероссийского Профсоюза 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«Читаем Ушинского»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Всероссийская педагогическая акция «Я воспитатель! А это значит…»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профсоюзов «За достойный труд» </w:t>
      </w:r>
    </w:p>
    <w:p w:rsidR="00084637" w:rsidRPr="00084637" w:rsidRDefault="00084637" w:rsidP="00084637">
      <w:pPr>
        <w:spacing w:after="0"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«Минута молчания»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Патриотическая акция «Маршрут Победы!»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«Солидарность трудящихся Единство страны»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«1 мая – Главный праздник страны»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Спортивно-оздоровительная акция, посвященная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Всемирному дню здоровья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Акция «Мы за Первомайскую Резолюцию ФНПР!»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«С праздником, любимый нами Профсоюз!»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Акция ко Дню пожилого человека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Онлайн-квест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«Да здравствуют студенты!»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Семинар «Проведение отчетно-выборной кампании»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proofErr w:type="gramStart"/>
      <w:r w:rsidRPr="00084637">
        <w:rPr>
          <w:rFonts w:ascii="Times New Roman" w:hAnsi="Times New Roman" w:cs="Times New Roman"/>
          <w:sz w:val="28"/>
          <w:szCs w:val="28"/>
        </w:rPr>
        <w:t>сентября-красный</w:t>
      </w:r>
      <w:proofErr w:type="spellEnd"/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день календаря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Онлайн-Квиз</w:t>
      </w:r>
      <w:proofErr w:type="spellEnd"/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Профсоюзный диктант</w:t>
      </w:r>
    </w:p>
    <w:p w:rsidR="00084637" w:rsidRPr="00084637" w:rsidRDefault="00084637" w:rsidP="00084637">
      <w:pPr>
        <w:pStyle w:val="a6"/>
        <w:shd w:val="clear" w:color="auto" w:fill="FFFFFF"/>
        <w:spacing w:before="0" w:beforeAutospacing="0" w:after="0" w:afterAutospacing="0"/>
        <w:ind w:left="-993" w:firstLine="993"/>
        <w:rPr>
          <w:color w:val="000000"/>
          <w:sz w:val="28"/>
          <w:szCs w:val="28"/>
        </w:rPr>
      </w:pPr>
      <w:r w:rsidRPr="00084637">
        <w:rPr>
          <w:sz w:val="28"/>
          <w:szCs w:val="28"/>
        </w:rPr>
        <w:t>Работа профсоюзного комитета учреждения представлена на сайте</w:t>
      </w:r>
      <w:r w:rsidRPr="00084637">
        <w:rPr>
          <w:b/>
          <w:iCs/>
          <w:sz w:val="28"/>
          <w:szCs w:val="28"/>
        </w:rPr>
        <w:t xml:space="preserve">, </w:t>
      </w:r>
      <w:r w:rsidRPr="00084637">
        <w:rPr>
          <w:iCs/>
          <w:sz w:val="28"/>
          <w:szCs w:val="28"/>
        </w:rPr>
        <w:t>который постоянно обновляется и дополняется необходимой информацией,</w:t>
      </w:r>
      <w:r w:rsidRPr="00084637">
        <w:rPr>
          <w:sz w:val="28"/>
          <w:szCs w:val="28"/>
        </w:rPr>
        <w:t xml:space="preserve"> имеется профсоюзная страничка, где все желающие могут ознакомиться с деятельностью профсоюзной организации детского сада. Информация в профсоюзном уголке систематически обновляется. В профсоюзном уголке также размещаются поздравления и пожелания для именинников, 4 раза в месяц мы получаем газету «Мой профсоюз». Из них мы  узнать самую последнюю и полезную информацию о деятельности профсоюзных организаций.</w:t>
      </w:r>
    </w:p>
    <w:p w:rsidR="00084637" w:rsidRPr="00084637" w:rsidRDefault="00084637" w:rsidP="00084637">
      <w:pPr>
        <w:pStyle w:val="a5"/>
        <w:spacing w:after="0" w:line="240" w:lineRule="auto"/>
        <w:ind w:left="-851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профсоюзов работников народного образования и науки РФ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Папкова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Людмила Ивановна регулярно высылает нам информационные листки «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ПрофИнфо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», рекомендации, памятки, информацию о памятных датах, постановлениях краевого и городского комитетов, инструктивных письмах. </w:t>
      </w:r>
      <w:r w:rsidRPr="0008463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организацией организовываются различные конкурсы, которые помогают сплотить между собой образовательные коллективы, </w:t>
      </w:r>
      <w:r w:rsidRPr="00084637">
        <w:rPr>
          <w:rFonts w:ascii="Times New Roman" w:hAnsi="Times New Roman" w:cs="Times New Roman"/>
          <w:sz w:val="28"/>
          <w:szCs w:val="28"/>
        </w:rPr>
        <w:t>о</w:t>
      </w:r>
      <w:r w:rsidRPr="00084637">
        <w:rPr>
          <w:rFonts w:ascii="Times New Roman" w:hAnsi="Times New Roman" w:cs="Times New Roman"/>
          <w:color w:val="000000"/>
          <w:sz w:val="28"/>
          <w:szCs w:val="28"/>
        </w:rPr>
        <w:t>бмениваться опытом, новинками в профработе.</w:t>
      </w:r>
    </w:p>
    <w:p w:rsidR="00084637" w:rsidRPr="00084637" w:rsidRDefault="00084637" w:rsidP="0008463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Главными направлениями в  работе Профсоюза остаются: </w:t>
      </w:r>
    </w:p>
    <w:p w:rsidR="00084637" w:rsidRPr="00084637" w:rsidRDefault="00084637" w:rsidP="00084637">
      <w:pPr>
        <w:spacing w:after="0" w:line="240" w:lineRule="auto"/>
        <w:ind w:left="-283" w:right="284" w:hanging="56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защита прав и интересов работников учреждения, </w:t>
      </w:r>
    </w:p>
    <w:p w:rsidR="00084637" w:rsidRPr="00084637" w:rsidRDefault="00084637" w:rsidP="00084637">
      <w:pPr>
        <w:spacing w:after="0" w:line="240" w:lineRule="auto"/>
        <w:ind w:left="-283" w:hanging="56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соблюдение законности, повышение ответственности за результаты своего личного труда и работы коллектива в целом.</w:t>
      </w:r>
    </w:p>
    <w:p w:rsidR="00084637" w:rsidRPr="00084637" w:rsidRDefault="00084637" w:rsidP="00084637">
      <w:pPr>
        <w:spacing w:after="0" w:line="240" w:lineRule="auto"/>
        <w:ind w:left="-851" w:firstLine="56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Каждый член первичной организации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МБДОУ – престижной.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637" w:rsidRPr="00084637" w:rsidRDefault="00084637" w:rsidP="0008463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ab/>
        <w:t>Председатель ППО          Сорокина Е.С.</w:t>
      </w:r>
    </w:p>
    <w:p w:rsidR="00084637" w:rsidRPr="00D3320C" w:rsidRDefault="00084637" w:rsidP="000846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4637" w:rsidRPr="00D3320C" w:rsidSect="00152C2F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DCB"/>
    <w:multiLevelType w:val="hybridMultilevel"/>
    <w:tmpl w:val="B0D8F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9E8"/>
    <w:multiLevelType w:val="hybridMultilevel"/>
    <w:tmpl w:val="1BC8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0BB"/>
    <w:multiLevelType w:val="hybridMultilevel"/>
    <w:tmpl w:val="C5DE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32EE9"/>
    <w:multiLevelType w:val="hybridMultilevel"/>
    <w:tmpl w:val="B50C0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85B4B"/>
    <w:multiLevelType w:val="hybridMultilevel"/>
    <w:tmpl w:val="98D0E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44CC1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651A"/>
    <w:multiLevelType w:val="hybridMultilevel"/>
    <w:tmpl w:val="B8648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E35E7"/>
    <w:multiLevelType w:val="hybridMultilevel"/>
    <w:tmpl w:val="7F44CB66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B4FE1"/>
    <w:multiLevelType w:val="hybridMultilevel"/>
    <w:tmpl w:val="0C324820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470E1"/>
    <w:multiLevelType w:val="hybridMultilevel"/>
    <w:tmpl w:val="0C9E4608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D55C2"/>
    <w:multiLevelType w:val="hybridMultilevel"/>
    <w:tmpl w:val="5D44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7204D"/>
    <w:multiLevelType w:val="hybridMultilevel"/>
    <w:tmpl w:val="DC5443AE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83FD7"/>
    <w:multiLevelType w:val="hybridMultilevel"/>
    <w:tmpl w:val="82AC980E"/>
    <w:lvl w:ilvl="0" w:tplc="947CF8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577C3"/>
    <w:multiLevelType w:val="hybridMultilevel"/>
    <w:tmpl w:val="67AEF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B7B25"/>
    <w:multiLevelType w:val="hybridMultilevel"/>
    <w:tmpl w:val="31DE6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16A43"/>
    <w:multiLevelType w:val="hybridMultilevel"/>
    <w:tmpl w:val="4B4408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55F82"/>
    <w:rsid w:val="00002D0E"/>
    <w:rsid w:val="000033E2"/>
    <w:rsid w:val="00025051"/>
    <w:rsid w:val="00061691"/>
    <w:rsid w:val="00084637"/>
    <w:rsid w:val="000936C1"/>
    <w:rsid w:val="000C6BC2"/>
    <w:rsid w:val="000D13B3"/>
    <w:rsid w:val="000E4256"/>
    <w:rsid w:val="001275FF"/>
    <w:rsid w:val="00152C2F"/>
    <w:rsid w:val="001F560D"/>
    <w:rsid w:val="00246D7C"/>
    <w:rsid w:val="002D3279"/>
    <w:rsid w:val="003407BC"/>
    <w:rsid w:val="003769C1"/>
    <w:rsid w:val="0038407B"/>
    <w:rsid w:val="004041F8"/>
    <w:rsid w:val="00412D16"/>
    <w:rsid w:val="00444A67"/>
    <w:rsid w:val="00472078"/>
    <w:rsid w:val="004C77C2"/>
    <w:rsid w:val="00503ED7"/>
    <w:rsid w:val="005622F1"/>
    <w:rsid w:val="00572B08"/>
    <w:rsid w:val="00661D03"/>
    <w:rsid w:val="00671FB4"/>
    <w:rsid w:val="00674B0D"/>
    <w:rsid w:val="006D0FE4"/>
    <w:rsid w:val="00755F82"/>
    <w:rsid w:val="00762906"/>
    <w:rsid w:val="00767F0E"/>
    <w:rsid w:val="007F3342"/>
    <w:rsid w:val="00806C6F"/>
    <w:rsid w:val="008071EC"/>
    <w:rsid w:val="0082354A"/>
    <w:rsid w:val="00882D9D"/>
    <w:rsid w:val="00893F4A"/>
    <w:rsid w:val="008D7708"/>
    <w:rsid w:val="0099461B"/>
    <w:rsid w:val="00A1446C"/>
    <w:rsid w:val="00A27196"/>
    <w:rsid w:val="00A42156"/>
    <w:rsid w:val="00AC014B"/>
    <w:rsid w:val="00B002C6"/>
    <w:rsid w:val="00B02BD3"/>
    <w:rsid w:val="00BD2C28"/>
    <w:rsid w:val="00BE7DC2"/>
    <w:rsid w:val="00C42358"/>
    <w:rsid w:val="00C573AF"/>
    <w:rsid w:val="00CA1CFF"/>
    <w:rsid w:val="00CA3725"/>
    <w:rsid w:val="00CD1CC1"/>
    <w:rsid w:val="00D02601"/>
    <w:rsid w:val="00D25E03"/>
    <w:rsid w:val="00D3320C"/>
    <w:rsid w:val="00D43398"/>
    <w:rsid w:val="00D4496A"/>
    <w:rsid w:val="00D57A20"/>
    <w:rsid w:val="00D84A2A"/>
    <w:rsid w:val="00D84D50"/>
    <w:rsid w:val="00D87E46"/>
    <w:rsid w:val="00DD329F"/>
    <w:rsid w:val="00E377F6"/>
    <w:rsid w:val="00E85A13"/>
    <w:rsid w:val="00E97889"/>
    <w:rsid w:val="00EC30BF"/>
    <w:rsid w:val="00ED12ED"/>
    <w:rsid w:val="00FA5A96"/>
    <w:rsid w:val="00FC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2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4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EF57-9D89-4E9D-A2F8-E68E118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2018-03-26T18:52:00Z</cp:lastPrinted>
  <dcterms:created xsi:type="dcterms:W3CDTF">2023-01-23T16:59:00Z</dcterms:created>
  <dcterms:modified xsi:type="dcterms:W3CDTF">2024-02-21T09:59:00Z</dcterms:modified>
</cp:coreProperties>
</file>